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40" w:rsidRDefault="00811A40" w:rsidP="00811A40">
      <w:pPr>
        <w:spacing w:after="0"/>
        <w:jc w:val="center"/>
        <w:rPr>
          <w:rFonts w:ascii="Candara" w:hAnsi="Candara"/>
          <w:sz w:val="32"/>
          <w:szCs w:val="32"/>
        </w:rPr>
      </w:pPr>
      <w:bookmarkStart w:id="0" w:name="_GoBack"/>
      <w:bookmarkEnd w:id="0"/>
      <w:r>
        <w:rPr>
          <w:rFonts w:ascii="Candara" w:hAnsi="Candara"/>
          <w:sz w:val="32"/>
          <w:szCs w:val="32"/>
        </w:rPr>
        <w:t xml:space="preserve">Topic </w:t>
      </w:r>
      <w:r w:rsidR="008B4DBF">
        <w:rPr>
          <w:rFonts w:ascii="Candara" w:hAnsi="Candara"/>
          <w:sz w:val="32"/>
          <w:szCs w:val="32"/>
        </w:rPr>
        <w:t>5</w:t>
      </w:r>
      <w:r>
        <w:rPr>
          <w:rFonts w:ascii="Candara" w:hAnsi="Candara"/>
          <w:sz w:val="32"/>
          <w:szCs w:val="32"/>
        </w:rPr>
        <w:t xml:space="preserve"> Test</w:t>
      </w:r>
    </w:p>
    <w:p w:rsidR="00811A40" w:rsidRDefault="00811A40" w:rsidP="00811A40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Study Guide</w:t>
      </w:r>
    </w:p>
    <w:p w:rsidR="00811A40" w:rsidRDefault="00811A40" w:rsidP="00811A40">
      <w:p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i/>
          <w:sz w:val="32"/>
          <w:szCs w:val="32"/>
        </w:rPr>
        <w:t xml:space="preserve">1.)  Review Lesson </w:t>
      </w:r>
      <w:r w:rsidR="008B4DBF">
        <w:rPr>
          <w:rFonts w:ascii="Candara" w:hAnsi="Candara"/>
          <w:i/>
          <w:sz w:val="32"/>
          <w:szCs w:val="32"/>
        </w:rPr>
        <w:t>5</w:t>
      </w:r>
      <w:r>
        <w:rPr>
          <w:rFonts w:ascii="Candara" w:hAnsi="Candara"/>
          <w:i/>
          <w:sz w:val="32"/>
          <w:szCs w:val="32"/>
        </w:rPr>
        <w:t>-1</w:t>
      </w:r>
    </w:p>
    <w:p w:rsidR="00811A40" w:rsidRDefault="00811A40" w:rsidP="00811A4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2"/>
          <w:szCs w:val="32"/>
        </w:rPr>
      </w:pPr>
      <w:r w:rsidRPr="003A1AFB">
        <w:rPr>
          <w:rFonts w:ascii="Candara" w:hAnsi="Candara"/>
          <w:sz w:val="32"/>
          <w:szCs w:val="32"/>
        </w:rPr>
        <w:t xml:space="preserve">Review </w:t>
      </w:r>
      <w:r>
        <w:rPr>
          <w:rFonts w:ascii="Candara" w:hAnsi="Candara"/>
          <w:sz w:val="32"/>
          <w:szCs w:val="32"/>
        </w:rPr>
        <w:t>the definitions of divisor, dividend, and quotient.</w:t>
      </w:r>
    </w:p>
    <w:p w:rsidR="008B4DBF" w:rsidRDefault="00811A40" w:rsidP="00811A4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2"/>
          <w:szCs w:val="32"/>
        </w:rPr>
      </w:pPr>
      <w:r w:rsidRPr="008B4DBF">
        <w:rPr>
          <w:rFonts w:ascii="Candara" w:hAnsi="Candara"/>
          <w:sz w:val="32"/>
          <w:szCs w:val="32"/>
        </w:rPr>
        <w:t>Know how to use mental math to solve a division problem where the dividend</w:t>
      </w:r>
      <w:r w:rsidR="008B4DBF" w:rsidRPr="008B4DBF">
        <w:rPr>
          <w:rFonts w:ascii="Candara" w:hAnsi="Candara"/>
          <w:sz w:val="32"/>
          <w:szCs w:val="32"/>
        </w:rPr>
        <w:t xml:space="preserve"> and the divisor are</w:t>
      </w:r>
      <w:r w:rsidRPr="008B4DBF">
        <w:rPr>
          <w:rFonts w:ascii="Candara" w:hAnsi="Candara"/>
          <w:sz w:val="32"/>
          <w:szCs w:val="32"/>
        </w:rPr>
        <w:t xml:space="preserve"> multiple</w:t>
      </w:r>
      <w:r w:rsidR="008B4DBF" w:rsidRPr="008B4DBF">
        <w:rPr>
          <w:rFonts w:ascii="Candara" w:hAnsi="Candara"/>
          <w:sz w:val="32"/>
          <w:szCs w:val="32"/>
        </w:rPr>
        <w:t>s</w:t>
      </w:r>
      <w:r w:rsidRPr="008B4DBF">
        <w:rPr>
          <w:rFonts w:ascii="Candara" w:hAnsi="Candara"/>
          <w:sz w:val="32"/>
          <w:szCs w:val="32"/>
        </w:rPr>
        <w:t xml:space="preserve"> of 10</w:t>
      </w:r>
      <w:r w:rsidR="008B4DBF">
        <w:rPr>
          <w:rFonts w:ascii="Candara" w:hAnsi="Candara"/>
          <w:sz w:val="32"/>
          <w:szCs w:val="32"/>
        </w:rPr>
        <w:t>.  The divisor is a two-digit number.</w:t>
      </w:r>
    </w:p>
    <w:p w:rsidR="00811A40" w:rsidRPr="008B4DBF" w:rsidRDefault="00811A40" w:rsidP="00811A4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2"/>
          <w:szCs w:val="32"/>
        </w:rPr>
      </w:pPr>
      <w:r w:rsidRPr="008B4DBF">
        <w:rPr>
          <w:rFonts w:ascii="Candara" w:hAnsi="Candara"/>
          <w:sz w:val="32"/>
          <w:szCs w:val="32"/>
        </w:rPr>
        <w:t>(Ex: 24,000 ÷ 8</w:t>
      </w:r>
      <w:r w:rsidR="008B4DBF">
        <w:rPr>
          <w:rFonts w:ascii="Candara" w:hAnsi="Candara"/>
          <w:sz w:val="32"/>
          <w:szCs w:val="32"/>
        </w:rPr>
        <w:t>0</w:t>
      </w:r>
      <w:r w:rsidRPr="008B4DBF">
        <w:rPr>
          <w:rFonts w:ascii="Candara" w:hAnsi="Candara"/>
          <w:sz w:val="32"/>
          <w:szCs w:val="32"/>
        </w:rPr>
        <w:t>)</w:t>
      </w:r>
    </w:p>
    <w:p w:rsidR="00811A40" w:rsidRDefault="00811A40" w:rsidP="00811A40">
      <w:pPr>
        <w:spacing w:after="0"/>
        <w:rPr>
          <w:rFonts w:ascii="Candara" w:hAnsi="Candara"/>
          <w:sz w:val="32"/>
          <w:szCs w:val="32"/>
        </w:rPr>
      </w:pPr>
    </w:p>
    <w:p w:rsidR="00811A40" w:rsidRDefault="00811A40" w:rsidP="00811A40">
      <w:pPr>
        <w:spacing w:after="0"/>
        <w:ind w:firstLine="720"/>
        <w:rPr>
          <w:rFonts w:ascii="Candara" w:hAnsi="Candara"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 xml:space="preserve">2.) Review Lesson </w:t>
      </w:r>
      <w:r w:rsidR="008B4DBF">
        <w:rPr>
          <w:rFonts w:ascii="Candara" w:hAnsi="Candara"/>
          <w:i/>
          <w:sz w:val="32"/>
          <w:szCs w:val="32"/>
        </w:rPr>
        <w:t>5</w:t>
      </w:r>
      <w:r>
        <w:rPr>
          <w:rFonts w:ascii="Candara" w:hAnsi="Candara"/>
          <w:i/>
          <w:sz w:val="32"/>
          <w:szCs w:val="32"/>
        </w:rPr>
        <w:t xml:space="preserve">-2 </w:t>
      </w:r>
    </w:p>
    <w:p w:rsidR="00811A40" w:rsidRDefault="00811A40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Review the definition of </w:t>
      </w:r>
      <w:r w:rsidRPr="008B4DBF">
        <w:rPr>
          <w:rFonts w:ascii="Candara" w:hAnsi="Candara"/>
          <w:b/>
          <w:sz w:val="32"/>
          <w:szCs w:val="32"/>
          <w:u w:val="single"/>
        </w:rPr>
        <w:t>compatible numbers</w:t>
      </w:r>
      <w:r>
        <w:rPr>
          <w:rFonts w:ascii="Candara" w:hAnsi="Candara"/>
          <w:sz w:val="32"/>
          <w:szCs w:val="32"/>
        </w:rPr>
        <w:t xml:space="preserve"> when it comes to rounding.</w:t>
      </w:r>
    </w:p>
    <w:p w:rsidR="00811A40" w:rsidRDefault="00811A40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use rounding and compatibl</w:t>
      </w:r>
      <w:r w:rsidR="008B4DBF">
        <w:rPr>
          <w:rFonts w:ascii="Candara" w:hAnsi="Candara"/>
          <w:sz w:val="32"/>
          <w:szCs w:val="32"/>
        </w:rPr>
        <w:t>e numbers to estimate quotients when the divisor is a two-digit number.</w:t>
      </w:r>
    </w:p>
    <w:p w:rsidR="008B4DBF" w:rsidRDefault="008B4DBF" w:rsidP="00811A40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(Ex: 267 ÷ </w:t>
      </w:r>
      <w:r w:rsidR="000F181F">
        <w:rPr>
          <w:rFonts w:ascii="Candara" w:hAnsi="Candara"/>
          <w:sz w:val="32"/>
          <w:szCs w:val="32"/>
        </w:rPr>
        <w:t>42 rounds to 280 ÷ 40)</w:t>
      </w:r>
    </w:p>
    <w:p w:rsidR="00811A40" w:rsidRDefault="00811A40" w:rsidP="00811A40">
      <w:pPr>
        <w:spacing w:after="0"/>
        <w:rPr>
          <w:rFonts w:ascii="Candara" w:hAnsi="Candara"/>
          <w:sz w:val="32"/>
          <w:szCs w:val="32"/>
        </w:rPr>
      </w:pPr>
    </w:p>
    <w:p w:rsidR="008B4DBF" w:rsidRDefault="00811A40" w:rsidP="008B4DBF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 xml:space="preserve">3.) Lesson </w:t>
      </w:r>
      <w:r w:rsidR="008B4DBF">
        <w:rPr>
          <w:rFonts w:ascii="Candara" w:hAnsi="Candara"/>
          <w:i/>
          <w:sz w:val="32"/>
          <w:szCs w:val="32"/>
        </w:rPr>
        <w:t>5</w:t>
      </w:r>
      <w:r>
        <w:rPr>
          <w:rFonts w:ascii="Candara" w:hAnsi="Candara"/>
          <w:i/>
          <w:sz w:val="32"/>
          <w:szCs w:val="32"/>
        </w:rPr>
        <w:t>-3</w:t>
      </w:r>
    </w:p>
    <w:p w:rsidR="008B4DBF" w:rsidRDefault="008B4DBF" w:rsidP="008B4DBF">
      <w:pPr>
        <w:spacing w:after="0"/>
        <w:ind w:left="720"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We skipped this lesson… problems will still be on the test.  I will ask you to try them for extra credit!!!</w:t>
      </w:r>
    </w:p>
    <w:p w:rsidR="008B4DBF" w:rsidRPr="008B4DBF" w:rsidRDefault="008B4DBF" w:rsidP="008B4DBF">
      <w:pPr>
        <w:spacing w:after="0"/>
        <w:ind w:firstLine="720"/>
        <w:rPr>
          <w:rFonts w:ascii="Candara" w:hAnsi="Candara"/>
          <w:i/>
          <w:sz w:val="32"/>
          <w:szCs w:val="32"/>
        </w:rPr>
      </w:pPr>
    </w:p>
    <w:p w:rsidR="00811A40" w:rsidRDefault="00811A40" w:rsidP="008B4DBF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4</w:t>
      </w:r>
      <w:r w:rsidRPr="008E597E">
        <w:rPr>
          <w:rFonts w:ascii="Candara" w:hAnsi="Candara"/>
          <w:i/>
          <w:sz w:val="32"/>
          <w:szCs w:val="32"/>
        </w:rPr>
        <w:t>.)</w:t>
      </w:r>
      <w:r>
        <w:rPr>
          <w:rFonts w:ascii="Candara" w:hAnsi="Candara"/>
          <w:i/>
          <w:sz w:val="32"/>
          <w:szCs w:val="32"/>
        </w:rPr>
        <w:t xml:space="preserve"> </w:t>
      </w:r>
      <w:r w:rsidR="008B4DBF">
        <w:rPr>
          <w:rFonts w:ascii="Candara" w:hAnsi="Candara"/>
          <w:i/>
          <w:sz w:val="32"/>
          <w:szCs w:val="32"/>
        </w:rPr>
        <w:t>Review Lesson 5-4</w:t>
      </w:r>
    </w:p>
    <w:p w:rsidR="008B4DBF" w:rsidRDefault="008B4DBF" w:rsidP="008B4DBF">
      <w:pPr>
        <w:pStyle w:val="ListParagraph"/>
        <w:numPr>
          <w:ilvl w:val="0"/>
          <w:numId w:val="7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 able to </w:t>
      </w:r>
      <w:r w:rsidR="000F181F">
        <w:rPr>
          <w:rFonts w:ascii="Candara" w:hAnsi="Candara"/>
          <w:sz w:val="32"/>
          <w:szCs w:val="32"/>
        </w:rPr>
        <w:t>solve a division problem with a two-digit divisor that is a multiple of ten and the dividend is not.</w:t>
      </w:r>
    </w:p>
    <w:p w:rsidR="000F181F" w:rsidRPr="008B4DBF" w:rsidRDefault="000F181F" w:rsidP="008B4DBF">
      <w:pPr>
        <w:pStyle w:val="ListParagraph"/>
        <w:numPr>
          <w:ilvl w:val="0"/>
          <w:numId w:val="7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(Ex: 348 ÷ 40)</w:t>
      </w:r>
    </w:p>
    <w:p w:rsidR="00811A40" w:rsidRDefault="00811A40" w:rsidP="00811A40">
      <w:pPr>
        <w:spacing w:after="0"/>
        <w:ind w:firstLine="720"/>
        <w:rPr>
          <w:rFonts w:ascii="Candara" w:hAnsi="Candara"/>
          <w:i/>
          <w:sz w:val="32"/>
          <w:szCs w:val="32"/>
        </w:rPr>
      </w:pPr>
    </w:p>
    <w:p w:rsidR="00811A40" w:rsidRDefault="00811A40" w:rsidP="00811A40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lastRenderedPageBreak/>
        <w:t xml:space="preserve">5.) Review Lesson </w:t>
      </w:r>
      <w:r w:rsidR="000F181F">
        <w:rPr>
          <w:rFonts w:ascii="Candara" w:hAnsi="Candara"/>
          <w:i/>
          <w:sz w:val="32"/>
          <w:szCs w:val="32"/>
        </w:rPr>
        <w:t>5</w:t>
      </w:r>
      <w:r>
        <w:rPr>
          <w:rFonts w:ascii="Candara" w:hAnsi="Candara"/>
          <w:i/>
          <w:sz w:val="32"/>
          <w:szCs w:val="32"/>
        </w:rPr>
        <w:t>-5</w:t>
      </w:r>
    </w:p>
    <w:p w:rsidR="00811A40" w:rsidRDefault="00811A40" w:rsidP="00811A40">
      <w:pPr>
        <w:pStyle w:val="ListParagraph"/>
        <w:numPr>
          <w:ilvl w:val="0"/>
          <w:numId w:val="4"/>
        </w:numPr>
        <w:spacing w:after="0"/>
        <w:ind w:left="225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Be able to divide a 3-digit dividend by a </w:t>
      </w:r>
      <w:r w:rsidR="000F181F">
        <w:rPr>
          <w:rFonts w:ascii="Candara" w:hAnsi="Candara"/>
          <w:sz w:val="32"/>
          <w:szCs w:val="32"/>
        </w:rPr>
        <w:t>2 digit divisor when the quotient is a single-</w:t>
      </w:r>
      <w:r w:rsidR="00425E51">
        <w:rPr>
          <w:rFonts w:ascii="Candara" w:hAnsi="Candara"/>
          <w:sz w:val="32"/>
          <w:szCs w:val="32"/>
        </w:rPr>
        <w:t>digit quotient with</w:t>
      </w:r>
      <w:r w:rsidR="000F181F">
        <w:rPr>
          <w:rFonts w:ascii="Candara" w:hAnsi="Candara"/>
          <w:sz w:val="32"/>
          <w:szCs w:val="32"/>
        </w:rPr>
        <w:t xml:space="preserve"> a remainder.</w:t>
      </w:r>
    </w:p>
    <w:p w:rsidR="000F181F" w:rsidRDefault="000F181F" w:rsidP="00811A40">
      <w:pPr>
        <w:pStyle w:val="ListParagraph"/>
        <w:numPr>
          <w:ilvl w:val="0"/>
          <w:numId w:val="4"/>
        </w:numPr>
        <w:spacing w:after="0"/>
        <w:ind w:left="225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(Ex: </w:t>
      </w:r>
      <w:r w:rsidR="00425E51">
        <w:rPr>
          <w:rFonts w:ascii="Candara" w:hAnsi="Candara"/>
          <w:sz w:val="32"/>
          <w:szCs w:val="32"/>
        </w:rPr>
        <w:t>259 ÷ 29)</w:t>
      </w:r>
    </w:p>
    <w:p w:rsidR="00811A40" w:rsidRDefault="00811A40" w:rsidP="00811A40">
      <w:pPr>
        <w:pStyle w:val="ListParagraph"/>
        <w:spacing w:after="0"/>
        <w:ind w:left="2250"/>
        <w:rPr>
          <w:rFonts w:ascii="Candara" w:hAnsi="Candara"/>
          <w:sz w:val="32"/>
          <w:szCs w:val="32"/>
        </w:rPr>
      </w:pPr>
    </w:p>
    <w:p w:rsidR="00811A40" w:rsidRDefault="00811A40" w:rsidP="00811A40">
      <w:pPr>
        <w:spacing w:after="0"/>
        <w:ind w:firstLine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 xml:space="preserve">5.) Review Lesson </w:t>
      </w:r>
      <w:r w:rsidR="00425E51">
        <w:rPr>
          <w:rFonts w:ascii="Candara" w:hAnsi="Candara"/>
          <w:i/>
          <w:sz w:val="32"/>
          <w:szCs w:val="32"/>
        </w:rPr>
        <w:t>5</w:t>
      </w:r>
      <w:r>
        <w:rPr>
          <w:rFonts w:ascii="Candara" w:hAnsi="Candara"/>
          <w:i/>
          <w:sz w:val="32"/>
          <w:szCs w:val="32"/>
        </w:rPr>
        <w:t>-6</w:t>
      </w:r>
    </w:p>
    <w:p w:rsidR="00425E51" w:rsidRDefault="00425E51" w:rsidP="00425E51">
      <w:pPr>
        <w:pStyle w:val="ListParagraph"/>
        <w:numPr>
          <w:ilvl w:val="0"/>
          <w:numId w:val="5"/>
        </w:num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divide a 3-digit dividend by a 2 digit divisor when the quotient is a single-digit quotient with a remainder.</w:t>
      </w:r>
    </w:p>
    <w:p w:rsidR="00811A40" w:rsidRPr="00BA0DB0" w:rsidRDefault="00425E51" w:rsidP="00425E51">
      <w:pPr>
        <w:pStyle w:val="ListParagraph"/>
        <w:numPr>
          <w:ilvl w:val="0"/>
          <w:numId w:val="5"/>
        </w:num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</w:t>
      </w:r>
      <w:r w:rsidR="00811A40">
        <w:rPr>
          <w:rFonts w:ascii="Candara" w:hAnsi="Candara"/>
          <w:sz w:val="32"/>
          <w:szCs w:val="32"/>
        </w:rPr>
        <w:t>(EX:</w:t>
      </w:r>
      <w:r>
        <w:rPr>
          <w:rFonts w:ascii="Candara" w:hAnsi="Candara"/>
          <w:sz w:val="32"/>
          <w:szCs w:val="32"/>
        </w:rPr>
        <w:t xml:space="preserve">  784 ÷ 26</w:t>
      </w:r>
      <w:r w:rsidR="00811A40">
        <w:rPr>
          <w:rFonts w:ascii="Candara" w:hAnsi="Candara"/>
          <w:sz w:val="32"/>
          <w:szCs w:val="32"/>
        </w:rPr>
        <w:t>)</w:t>
      </w:r>
    </w:p>
    <w:p w:rsidR="00811A40" w:rsidRDefault="00811A40" w:rsidP="00811A40">
      <w:pPr>
        <w:spacing w:after="0"/>
        <w:rPr>
          <w:rFonts w:ascii="Candara" w:hAnsi="Candara"/>
          <w:i/>
          <w:sz w:val="32"/>
          <w:szCs w:val="32"/>
        </w:rPr>
      </w:pPr>
    </w:p>
    <w:p w:rsidR="00811A40" w:rsidRDefault="00811A40" w:rsidP="00811A40">
      <w:pPr>
        <w:spacing w:after="0"/>
        <w:ind w:left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 xml:space="preserve">6.)  Review Lesson </w:t>
      </w:r>
      <w:r w:rsidR="00425E51">
        <w:rPr>
          <w:rFonts w:ascii="Candara" w:hAnsi="Candara"/>
          <w:i/>
          <w:sz w:val="32"/>
          <w:szCs w:val="32"/>
        </w:rPr>
        <w:t>5-7</w:t>
      </w:r>
    </w:p>
    <w:p w:rsidR="00811A40" w:rsidRPr="00425E51" w:rsidRDefault="00811A40" w:rsidP="00811A40">
      <w:pPr>
        <w:pStyle w:val="ListParagraph"/>
        <w:numPr>
          <w:ilvl w:val="0"/>
          <w:numId w:val="6"/>
        </w:numPr>
        <w:spacing w:after="0"/>
        <w:ind w:left="2160"/>
        <w:rPr>
          <w:rFonts w:ascii="Candara" w:hAnsi="Candara"/>
          <w:i/>
          <w:sz w:val="32"/>
          <w:szCs w:val="32"/>
        </w:rPr>
      </w:pPr>
      <w:r w:rsidRPr="00425E51">
        <w:rPr>
          <w:rFonts w:ascii="Candara" w:hAnsi="Candara"/>
          <w:sz w:val="32"/>
          <w:szCs w:val="32"/>
        </w:rPr>
        <w:t xml:space="preserve">Be able to </w:t>
      </w:r>
      <w:r w:rsidR="00425E51">
        <w:rPr>
          <w:rFonts w:ascii="Candara" w:hAnsi="Candara"/>
          <w:sz w:val="32"/>
          <w:szCs w:val="32"/>
        </w:rPr>
        <w:t>use estimation to solve a larger division problem.</w:t>
      </w:r>
    </w:p>
    <w:p w:rsidR="00425E51" w:rsidRPr="00425E51" w:rsidRDefault="00425E51" w:rsidP="00811A40">
      <w:pPr>
        <w:pStyle w:val="ListParagraph"/>
        <w:numPr>
          <w:ilvl w:val="0"/>
          <w:numId w:val="6"/>
        </w:numPr>
        <w:spacing w:after="0"/>
        <w:ind w:left="216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>(Ex: 9,137 ÷ 84)</w:t>
      </w:r>
    </w:p>
    <w:p w:rsidR="00425E51" w:rsidRDefault="00425E51" w:rsidP="00425E51">
      <w:pPr>
        <w:spacing w:after="0"/>
        <w:rPr>
          <w:rFonts w:ascii="Candara" w:hAnsi="Candara"/>
          <w:i/>
          <w:sz w:val="32"/>
          <w:szCs w:val="32"/>
        </w:rPr>
      </w:pPr>
    </w:p>
    <w:p w:rsidR="00425E51" w:rsidRDefault="00425E51" w:rsidP="00425E51">
      <w:pPr>
        <w:spacing w:after="0"/>
        <w:ind w:left="72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7.) Review Lesson 5-8</w:t>
      </w:r>
    </w:p>
    <w:p w:rsidR="00425E51" w:rsidRPr="00425E51" w:rsidRDefault="00425E51" w:rsidP="00425E51">
      <w:pPr>
        <w:pStyle w:val="ListParagraph"/>
        <w:numPr>
          <w:ilvl w:val="0"/>
          <w:numId w:val="8"/>
        </w:numPr>
        <w:spacing w:after="0"/>
        <w:ind w:left="216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sz w:val="32"/>
          <w:szCs w:val="32"/>
        </w:rPr>
        <w:t>Be able to determine whether word problems are missing information or have extra information.</w:t>
      </w:r>
    </w:p>
    <w:p w:rsidR="00425E51" w:rsidRPr="00425E51" w:rsidRDefault="00425E51" w:rsidP="00425E51">
      <w:pPr>
        <w:pStyle w:val="ListParagraph"/>
        <w:spacing w:after="0"/>
        <w:ind w:left="2160"/>
        <w:rPr>
          <w:rFonts w:ascii="Candara" w:hAnsi="Candara"/>
          <w:i/>
          <w:sz w:val="32"/>
          <w:szCs w:val="32"/>
        </w:rPr>
      </w:pPr>
    </w:p>
    <w:p w:rsidR="00811A40" w:rsidRPr="00F97A94" w:rsidRDefault="00811A40" w:rsidP="00811A40">
      <w:pPr>
        <w:spacing w:after="0"/>
        <w:rPr>
          <w:rFonts w:ascii="Candara" w:hAnsi="Candara"/>
          <w:b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 xml:space="preserve">Pages </w:t>
      </w:r>
      <w:r w:rsidR="00550F87">
        <w:rPr>
          <w:rFonts w:ascii="Candara" w:hAnsi="Candara"/>
          <w:i/>
          <w:sz w:val="32"/>
          <w:szCs w:val="32"/>
        </w:rPr>
        <w:t>138 - 139</w:t>
      </w:r>
      <w:r>
        <w:rPr>
          <w:rFonts w:ascii="Candara" w:hAnsi="Candara"/>
          <w:i/>
          <w:sz w:val="32"/>
          <w:szCs w:val="32"/>
        </w:rPr>
        <w:t xml:space="preserve"> provide excellent </w:t>
      </w:r>
      <w:proofErr w:type="spellStart"/>
      <w:r>
        <w:rPr>
          <w:rFonts w:ascii="Candara" w:hAnsi="Candara"/>
          <w:i/>
          <w:sz w:val="32"/>
          <w:szCs w:val="32"/>
        </w:rPr>
        <w:t>reteaching</w:t>
      </w:r>
      <w:proofErr w:type="spellEnd"/>
      <w:r>
        <w:rPr>
          <w:rFonts w:ascii="Candara" w:hAnsi="Candara"/>
          <w:i/>
          <w:sz w:val="32"/>
          <w:szCs w:val="32"/>
        </w:rPr>
        <w:t xml:space="preserve"> opportunities if you are confused!!!  </w:t>
      </w:r>
      <w:r w:rsidRPr="00F97A94">
        <w:rPr>
          <w:rFonts w:ascii="Candara" w:hAnsi="Candara"/>
          <w:b/>
          <w:i/>
          <w:sz w:val="32"/>
          <w:szCs w:val="32"/>
        </w:rPr>
        <w:t xml:space="preserve">Pages </w:t>
      </w:r>
      <w:r w:rsidR="00550F87">
        <w:rPr>
          <w:rFonts w:ascii="Candara" w:hAnsi="Candara"/>
          <w:b/>
          <w:i/>
          <w:sz w:val="32"/>
          <w:szCs w:val="32"/>
        </w:rPr>
        <w:t>140 - 141</w:t>
      </w:r>
      <w:r w:rsidRPr="00F97A94">
        <w:rPr>
          <w:rFonts w:ascii="Candara" w:hAnsi="Candara"/>
          <w:b/>
          <w:i/>
          <w:sz w:val="32"/>
          <w:szCs w:val="32"/>
        </w:rPr>
        <w:t xml:space="preserve"> provide a practice test.  Turn it in for extra credit on your test!!!</w:t>
      </w:r>
    </w:p>
    <w:p w:rsidR="00811A40" w:rsidRPr="00180D9C" w:rsidRDefault="00811A40" w:rsidP="00811A40">
      <w:pPr>
        <w:spacing w:after="0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ab/>
      </w:r>
    </w:p>
    <w:p w:rsidR="00811A40" w:rsidRPr="008E597E" w:rsidRDefault="00811A40" w:rsidP="00811A40">
      <w:pPr>
        <w:spacing w:after="0"/>
        <w:ind w:firstLine="720"/>
        <w:rPr>
          <w:rFonts w:ascii="Candara" w:hAnsi="Candara"/>
          <w:sz w:val="32"/>
          <w:szCs w:val="32"/>
        </w:rPr>
      </w:pPr>
    </w:p>
    <w:p w:rsidR="00811A40" w:rsidRDefault="00811A40" w:rsidP="00811A40"/>
    <w:p w:rsidR="00550F87" w:rsidRDefault="00550F87"/>
    <w:sectPr w:rsidR="00550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C1" w:rsidRDefault="004E39C1" w:rsidP="00550F87">
      <w:pPr>
        <w:spacing w:after="0" w:line="240" w:lineRule="auto"/>
      </w:pPr>
      <w:r>
        <w:separator/>
      </w:r>
    </w:p>
  </w:endnote>
  <w:endnote w:type="continuationSeparator" w:id="0">
    <w:p w:rsidR="004E39C1" w:rsidRDefault="004E39C1" w:rsidP="0055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C1" w:rsidRDefault="004E39C1" w:rsidP="00550F87">
      <w:pPr>
        <w:spacing w:after="0" w:line="240" w:lineRule="auto"/>
      </w:pPr>
      <w:r>
        <w:separator/>
      </w:r>
    </w:p>
  </w:footnote>
  <w:footnote w:type="continuationSeparator" w:id="0">
    <w:p w:rsidR="004E39C1" w:rsidRDefault="004E39C1" w:rsidP="00550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240"/>
    <w:multiLevelType w:val="hybridMultilevel"/>
    <w:tmpl w:val="3C3AF7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1544F9"/>
    <w:multiLevelType w:val="hybridMultilevel"/>
    <w:tmpl w:val="AFB2CA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7E7573F"/>
    <w:multiLevelType w:val="hybridMultilevel"/>
    <w:tmpl w:val="928A396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5B450B7"/>
    <w:multiLevelType w:val="hybridMultilevel"/>
    <w:tmpl w:val="92DA4E68"/>
    <w:lvl w:ilvl="0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4">
    <w:nsid w:val="5540496B"/>
    <w:multiLevelType w:val="hybridMultilevel"/>
    <w:tmpl w:val="B9E8B2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A983D78"/>
    <w:multiLevelType w:val="hybridMultilevel"/>
    <w:tmpl w:val="1CE874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8D87B9F"/>
    <w:multiLevelType w:val="hybridMultilevel"/>
    <w:tmpl w:val="A1E8F2B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6C4048C"/>
    <w:multiLevelType w:val="hybridMultilevel"/>
    <w:tmpl w:val="26AAAE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40"/>
    <w:rsid w:val="000F181F"/>
    <w:rsid w:val="001E109D"/>
    <w:rsid w:val="003D099E"/>
    <w:rsid w:val="00425E51"/>
    <w:rsid w:val="00452933"/>
    <w:rsid w:val="004E39C1"/>
    <w:rsid w:val="00550F87"/>
    <w:rsid w:val="00811A40"/>
    <w:rsid w:val="008B4DBF"/>
    <w:rsid w:val="00AA13BD"/>
    <w:rsid w:val="00B263FC"/>
    <w:rsid w:val="00C23C1D"/>
    <w:rsid w:val="00F9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87"/>
  </w:style>
  <w:style w:type="paragraph" w:styleId="Footer">
    <w:name w:val="footer"/>
    <w:basedOn w:val="Normal"/>
    <w:link w:val="FooterChar"/>
    <w:uiPriority w:val="99"/>
    <w:unhideWhenUsed/>
    <w:rsid w:val="00550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87"/>
  </w:style>
  <w:style w:type="paragraph" w:styleId="Footer">
    <w:name w:val="footer"/>
    <w:basedOn w:val="Normal"/>
    <w:link w:val="FooterChar"/>
    <w:uiPriority w:val="99"/>
    <w:unhideWhenUsed/>
    <w:rsid w:val="00550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Kelliher</dc:creator>
  <cp:lastModifiedBy>Lauren Allen</cp:lastModifiedBy>
  <cp:revision>2</cp:revision>
  <cp:lastPrinted>2015-12-01T12:22:00Z</cp:lastPrinted>
  <dcterms:created xsi:type="dcterms:W3CDTF">2015-12-01T12:26:00Z</dcterms:created>
  <dcterms:modified xsi:type="dcterms:W3CDTF">2015-12-01T12:26:00Z</dcterms:modified>
</cp:coreProperties>
</file>